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B5D" w:rsidRPr="00A34551" w:rsidRDefault="00793B5D" w:rsidP="00793B5D">
      <w:pPr>
        <w:tabs>
          <w:tab w:val="center" w:pos="1985"/>
          <w:tab w:val="center" w:pos="6946"/>
        </w:tabs>
        <w:rPr>
          <w:sz w:val="24"/>
          <w:szCs w:val="24"/>
        </w:rPr>
      </w:pPr>
      <w:r w:rsidRPr="00A34551">
        <w:rPr>
          <w:sz w:val="24"/>
          <w:szCs w:val="24"/>
        </w:rPr>
        <w:tab/>
        <w:t>TRƯỜNG CAO ĐẲNG KỸ THUẬT</w:t>
      </w:r>
      <w:r w:rsidRPr="00A34551">
        <w:rPr>
          <w:sz w:val="24"/>
          <w:szCs w:val="24"/>
        </w:rPr>
        <w:tab/>
      </w:r>
      <w:r w:rsidRPr="00A34551">
        <w:rPr>
          <w:b/>
          <w:sz w:val="24"/>
          <w:szCs w:val="24"/>
        </w:rPr>
        <w:t>CỘNG HÒA XÃ HỘI CHỦ NGHĨA VIỆT NAM</w:t>
      </w:r>
    </w:p>
    <w:p w:rsidR="00793B5D" w:rsidRDefault="00793B5D" w:rsidP="00793B5D">
      <w:pPr>
        <w:tabs>
          <w:tab w:val="center" w:pos="1985"/>
          <w:tab w:val="center" w:pos="6946"/>
        </w:tabs>
        <w:rPr>
          <w:b/>
        </w:rPr>
      </w:pPr>
      <w:r w:rsidRPr="00A34551">
        <w:rPr>
          <w:sz w:val="24"/>
          <w:szCs w:val="24"/>
        </w:rPr>
        <w:tab/>
        <w:t>LÝ TỰ TRỌNG TP.HỒ CHÍ MINH</w:t>
      </w:r>
      <w:r>
        <w:tab/>
      </w:r>
      <w:r>
        <w:rPr>
          <w:b/>
        </w:rPr>
        <w:t>Độc lập – Tự do – Hạnh phúc</w:t>
      </w:r>
    </w:p>
    <w:p w:rsidR="00793B5D" w:rsidRDefault="00793B5D" w:rsidP="00793B5D">
      <w:pPr>
        <w:tabs>
          <w:tab w:val="center" w:pos="1985"/>
          <w:tab w:val="center" w:pos="6946"/>
        </w:tabs>
        <w:rPr>
          <w:b/>
        </w:rPr>
      </w:pPr>
      <w:r>
        <w:rPr>
          <w:b/>
          <w:noProof/>
        </w:rPr>
        <mc:AlternateContent>
          <mc:Choice Requires="wps">
            <w:drawing>
              <wp:anchor distT="0" distB="0" distL="114300" distR="114300" simplePos="0" relativeHeight="251660288" behindDoc="0" locked="0" layoutInCell="1" allowOverlap="1">
                <wp:simplePos x="0" y="0"/>
                <wp:positionH relativeFrom="column">
                  <wp:posOffset>3401060</wp:posOffset>
                </wp:positionH>
                <wp:positionV relativeFrom="paragraph">
                  <wp:posOffset>18415</wp:posOffset>
                </wp:positionV>
                <wp:extent cx="2003425" cy="0"/>
                <wp:effectExtent l="5715" t="9525" r="10160"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7.8pt;margin-top:1.45pt;width:157.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Lv3IgIAAEoEAAAOAAAAZHJzL2Uyb0RvYy54bWysVE2P2jAQvVfqf7B8hxA2UIgIq1UCvWxb&#10;JLY/wNgOsZp4LNsQUNX/3rH50O72UlXNwRlnPG/ezDxn8XjqWnKU1inQBU2HI0qk5iCU3hf0+8t6&#10;MKPEeaYFa0HLgp6lo4/Ljx8WvcnlGBpohbQEQbTLe1PQxnuTJ4njjeyYG4KRGp012I553Np9Iizr&#10;Eb1rk/FoNE16sMJY4NI5/FpdnHQZ8etacv+trp30pC0ocvNxtXHdhTVZLli+t8w0il9psH9g0TGl&#10;MekdqmKekYNVf0B1iltwUPshhy6BulZcxhqwmnT0rpptw4yMtWBznLm3yf0/WP71uLFEiYKOKdGs&#10;wxFtvWVq33jyZC30pAStsY1gyTh0qzcux6BSb2yol5/01jwD/+GIhrJhei8j65ezQag0RCRvQsLG&#10;Gcy567+AwDPs4CG27lTbLkBiU8gpTuh8n5A8ecLxI478IRtPKOE3X8LyW6Cxzn+W0JFgFNRd67gX&#10;kMY07PjsfKDF8ltAyKphrdo2yqHVpC/ofIJ5gsdBq0Rwxo3d78rWkiMLgopPrPHdMQsHLSJYI5lY&#10;XW3PVHuxMXmrAx4WhnSu1kUxP+ej+Wq2mmWDbDxdDbJRVQ2e1mU2mK7TT5PqoSrLKv0VqKVZ3igh&#10;pA7sbupNs79Tx/UeXXR31++9Dclb9NgvJHt7R9JxsmGYF1nsQJw39jZxFGw8fL1c4Ua83qP9+hew&#10;/A0AAP//AwBQSwMEFAAGAAgAAAAhAO2Na4vcAAAABwEAAA8AAABkcnMvZG93bnJldi54bWxMjsFu&#10;wjAQRO+V+g/WIvVSFSepgiBkg1ClHnosIPVq4m0SiNdR7JCUr6/LhR5HM3rz8s1kWnGh3jWWEeJ5&#10;BIK4tLrhCuGwf39ZgnBesVatZUL4IQeb4vEhV5m2I3/SZecrESDsMoVQe99lUrqyJqPc3HbEofu2&#10;vVE+xL6SuldjgJtWJlG0kEY1HB5q1dFbTeV5NxgEckMaR9uVqQ4f1/H5K7mexm6P+DSbtmsQniZ/&#10;H8OfflCHIjgd7cDaiRYhfU0XYYqQrECEfpnGMYjjLcsil//9i18AAAD//wMAUEsBAi0AFAAGAAgA&#10;AAAhALaDOJL+AAAA4QEAABMAAAAAAAAAAAAAAAAAAAAAAFtDb250ZW50X1R5cGVzXS54bWxQSwEC&#10;LQAUAAYACAAAACEAOP0h/9YAAACUAQAACwAAAAAAAAAAAAAAAAAvAQAAX3JlbHMvLnJlbHNQSwEC&#10;LQAUAAYACAAAACEAqPC79yICAABKBAAADgAAAAAAAAAAAAAAAAAuAgAAZHJzL2Uyb0RvYy54bWxQ&#10;SwECLQAUAAYACAAAACEA7Y1ri9wAAAAHAQAADwAAAAAAAAAAAAAAAAB8BAAAZHJzL2Rvd25yZXYu&#10;eG1sUEsFBgAAAAAEAAQA8wAAAIUFAAAAAA==&#10;"/>
            </w:pict>
          </mc:Fallback>
        </mc:AlternateContent>
      </w:r>
      <w:r>
        <w:rPr>
          <w:b/>
        </w:rPr>
        <w:tab/>
        <w:t>PHÒNG KHẢO THÍ VÀ ĐẢM BẢO</w:t>
      </w:r>
      <w:r w:rsidR="004E309E">
        <w:rPr>
          <w:b/>
        </w:rPr>
        <w:tab/>
      </w:r>
    </w:p>
    <w:p w:rsidR="00793B5D" w:rsidRDefault="00793B5D" w:rsidP="004E309E">
      <w:pPr>
        <w:tabs>
          <w:tab w:val="center" w:pos="1985"/>
          <w:tab w:val="right" w:pos="9639"/>
        </w:tabs>
      </w:pPr>
      <w:r>
        <w:rPr>
          <w:b/>
        </w:rPr>
        <w:tab/>
        <w:t>CHẤT LƯỢNG</w:t>
      </w:r>
      <w:r w:rsidR="004E309E" w:rsidRPr="004E309E">
        <w:rPr>
          <w:b/>
        </w:rPr>
        <w:t xml:space="preserve"> </w:t>
      </w:r>
      <w:r w:rsidR="004E309E">
        <w:rPr>
          <w:b/>
        </w:rPr>
        <w:tab/>
      </w:r>
      <w:r w:rsidR="004E309E" w:rsidRPr="004E309E">
        <w:rPr>
          <w:i/>
        </w:rPr>
        <w:t>Thành phố Hồ Chí Minh</w:t>
      </w:r>
      <w:r w:rsidR="004E309E">
        <w:rPr>
          <w:i/>
        </w:rPr>
        <w:t xml:space="preserve">, </w:t>
      </w:r>
      <w:r w:rsidR="004E309E" w:rsidRPr="004E309E">
        <w:rPr>
          <w:i/>
        </w:rPr>
        <w:t>Ngày 28 tháng 12 năm 2015</w:t>
      </w:r>
    </w:p>
    <w:p w:rsidR="00793B5D" w:rsidRDefault="00793B5D" w:rsidP="00793B5D">
      <w:r>
        <w:rPr>
          <w:noProof/>
        </w:rPr>
        <mc:AlternateContent>
          <mc:Choice Requires="wps">
            <w:drawing>
              <wp:anchor distT="0" distB="0" distL="114300" distR="114300" simplePos="0" relativeHeight="251659264" behindDoc="0" locked="0" layoutInCell="1" allowOverlap="1">
                <wp:simplePos x="0" y="0"/>
                <wp:positionH relativeFrom="column">
                  <wp:posOffset>715010</wp:posOffset>
                </wp:positionH>
                <wp:positionV relativeFrom="paragraph">
                  <wp:posOffset>17780</wp:posOffset>
                </wp:positionV>
                <wp:extent cx="1118235" cy="0"/>
                <wp:effectExtent l="5715" t="7620" r="9525" b="1143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8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56.3pt;margin-top:1.4pt;width:88.0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rtbJQIAAEoEAAAOAAAAZHJzL2Uyb0RvYy54bWysVMGO2jAQvVfqP1i+QwgLW4gIq1UCvWy7&#10;SGw/wNgOsZp4LNsQUNV/79hAWtpLVTUHx45nnt+bec7i6dQ25CitU6Bzmg5HlEjNQSi9z+mXt/Vg&#10;RonzTAvWgJY5PUtHn5bv3y06k8kx1NAIaQmCaJd1Jqe19yZLEsdr2TI3BCM1blZgW+ZxafeJsKxD&#10;9LZJxqPRY9KBFcYCl87h1/KySZcRv6ok969V5aQnTU6Rm4+jjeMujMlywbK9ZaZW/EqD/QOLlimN&#10;h/ZQJfOMHKz6A6pV3IKDyg85tAlUleIyakA16eg3NduaGRm1YHGc6cvk/h8s/3zcWKIE9o4SzVps&#10;0dZbpva1J8/WQkcK0BrLCJakoVqdcRkmFXpjg15+0lvzAvyrIxqKmum9jKzfzgahYkZylxIWzuCZ&#10;u+4TCIxhBw+xdKfKtgESi0JOsUPnvkPy5AnHj2mazsYPU0r4bS9h2S3RWOc/SmhJmOTUXXX0AtJ4&#10;DDu+OI9CMPGWEE7VsFZNE+3QaNLldD4dT2OCg0aJsBnCnN3visaSIwuGik+oCoLdhVk4aBHBasnE&#10;6jr3TDWXOcY3OuChMKRznV0c820+mq9mq9lkMBk/rgaTUVkOntfFZPC4Tj9My4eyKMr0e6CWTrJa&#10;CSF1YHdzbzr5O3dc79HFd71/+zIk9+hRIpK9vSPp2NnQzIstdiDOGxuqEZqMho3B18sVbsSv6xj1&#10;8xew/AEAAP//AwBQSwMEFAAGAAgAAAAhAPuBSNvbAAAABwEAAA8AAABkcnMvZG93bnJldi54bWxM&#10;j8FOwzAQRO+V+AdrkbhU1IklSghxqgqJA0faSlzdeEkC8TqKnSb061l6KcenGc2+LTaz68QJh9B6&#10;0pCuEhBIlbct1RoO+9f7DESIhqzpPKGGHwywKW8Whcmtn+gdT7tYCx6hkBsNTYx9LmWoGnQmrHyP&#10;xNmnH5yJjEMt7WAmHnedVEmyls60xBca0+NLg9X3bnQaMIwPabJ9cvXh7TwtP9T5a+r3Wt/dzttn&#10;EBHneC3Dnz6rQ8lORz+SDaJjTtWaqxoUf8C5yrJHEMcLy7KQ//3LXwAAAP//AwBQSwECLQAUAAYA&#10;CAAAACEAtoM4kv4AAADhAQAAEwAAAAAAAAAAAAAAAAAAAAAAW0NvbnRlbnRfVHlwZXNdLnhtbFBL&#10;AQItABQABgAIAAAAIQA4/SH/1gAAAJQBAAALAAAAAAAAAAAAAAAAAC8BAABfcmVscy8ucmVsc1BL&#10;AQItABQABgAIAAAAIQBlOrtbJQIAAEoEAAAOAAAAAAAAAAAAAAAAAC4CAABkcnMvZTJvRG9jLnht&#10;bFBLAQItABQABgAIAAAAIQD7gUjb2wAAAAcBAAAPAAAAAAAAAAAAAAAAAH8EAABkcnMvZG93bnJl&#10;di54bWxQSwUGAAAAAAQABADzAAAAhwUAAAAA&#10;"/>
            </w:pict>
          </mc:Fallback>
        </mc:AlternateContent>
      </w:r>
    </w:p>
    <w:p w:rsidR="00793B5D" w:rsidRPr="00A34551" w:rsidRDefault="00793B5D" w:rsidP="00793B5D">
      <w:pPr>
        <w:jc w:val="center"/>
        <w:rPr>
          <w:b/>
          <w:sz w:val="36"/>
          <w:szCs w:val="36"/>
        </w:rPr>
      </w:pPr>
      <w:r>
        <w:rPr>
          <w:b/>
          <w:sz w:val="36"/>
          <w:szCs w:val="36"/>
        </w:rPr>
        <w:t>GIẤY ĐỀ NGHỊ</w:t>
      </w:r>
    </w:p>
    <w:p w:rsidR="00793B5D" w:rsidRDefault="00793B5D" w:rsidP="00793B5D">
      <w:pPr>
        <w:jc w:val="center"/>
      </w:pPr>
      <w:r>
        <w:t xml:space="preserve">Về việc </w:t>
      </w:r>
      <w:r>
        <w:t>điều động thêm giờ làm việc của nhân viên</w:t>
      </w:r>
    </w:p>
    <w:p w:rsidR="00793B5D" w:rsidRDefault="00793B5D" w:rsidP="00793B5D"/>
    <w:p w:rsidR="00793B5D" w:rsidRDefault="00793B5D" w:rsidP="003661C8">
      <w:pPr>
        <w:spacing w:after="120"/>
        <w:ind w:firstLine="720"/>
      </w:pPr>
      <w:r>
        <w:t>Căn cứ kế hoạch đào tạo năm học 2015-2016;</w:t>
      </w:r>
    </w:p>
    <w:p w:rsidR="00793B5D" w:rsidRDefault="00793B5D" w:rsidP="003661C8">
      <w:pPr>
        <w:spacing w:after="120"/>
        <w:ind w:firstLine="720"/>
      </w:pPr>
      <w:r>
        <w:t>Căn cứ lịch thi kết thúc học phần Học kỳ 1 năm học 2015</w:t>
      </w:r>
      <w:r w:rsidR="00936D34">
        <w:t xml:space="preserve"> -</w:t>
      </w:r>
      <w:r>
        <w:t xml:space="preserve"> 2016 của các </w:t>
      </w:r>
      <w:r w:rsidR="003661C8">
        <w:t>Khóa</w:t>
      </w:r>
      <w:r>
        <w:t>;</w:t>
      </w:r>
    </w:p>
    <w:p w:rsidR="00D64D0F" w:rsidRDefault="00D64D0F" w:rsidP="003661C8">
      <w:pPr>
        <w:spacing w:after="120"/>
        <w:ind w:firstLine="720"/>
      </w:pPr>
      <w:r>
        <w:t>Căn cứ Quyết định số 1888/QĐ-LTT ngày 16 tháng 12 năm 2015 của Hiệu Trưởng Trường Cao đẳng Kỹ thuật Lý Tự Trọng về việc ban hành Nội Quy cơ quan</w:t>
      </w:r>
      <w:r w:rsidR="00936D34">
        <w:t>;</w:t>
      </w:r>
    </w:p>
    <w:p w:rsidR="00793B5D" w:rsidRDefault="00793B5D" w:rsidP="003661C8">
      <w:pPr>
        <w:spacing w:after="120"/>
        <w:ind w:firstLine="720"/>
      </w:pPr>
      <w:r>
        <w:t>Căn cứ biên bản họp phòng Khảo thí và Đảm bảo chất lượng tháng 12/2015,</w:t>
      </w:r>
    </w:p>
    <w:p w:rsidR="00D64D0F" w:rsidRDefault="00793B5D" w:rsidP="003661C8">
      <w:pPr>
        <w:spacing w:after="120"/>
        <w:ind w:firstLine="720"/>
      </w:pPr>
      <w:r>
        <w:t>Hiện na</w:t>
      </w:r>
      <w:r w:rsidR="003661C8">
        <w:t xml:space="preserve">y </w:t>
      </w:r>
      <w:r w:rsidR="00D64D0F">
        <w:t>theo kế hoạch</w:t>
      </w:r>
      <w:r w:rsidR="003661C8">
        <w:t>,</w:t>
      </w:r>
      <w:r w:rsidR="00D64D0F">
        <w:t xml:space="preserve"> </w:t>
      </w:r>
      <w:r>
        <w:t xml:space="preserve">từ </w:t>
      </w:r>
      <w:r w:rsidR="00936D34">
        <w:t xml:space="preserve"> ngày </w:t>
      </w:r>
      <w:r>
        <w:t xml:space="preserve">28 tháng 12 năm 2015 đến </w:t>
      </w:r>
      <w:r w:rsidR="00936D34">
        <w:t xml:space="preserve">ngày </w:t>
      </w:r>
      <w:r>
        <w:t xml:space="preserve">12 tháng 3 năm 2016 Nhà trường  tổ chức </w:t>
      </w:r>
      <w:r w:rsidR="00936D34">
        <w:t xml:space="preserve">đợt </w:t>
      </w:r>
      <w:r>
        <w:t xml:space="preserve">thi kết thúc học phần Học kỳ 1 năm học 2015 </w:t>
      </w:r>
      <w:r w:rsidR="00D64D0F">
        <w:t xml:space="preserve">– </w:t>
      </w:r>
      <w:r>
        <w:t>2016</w:t>
      </w:r>
      <w:r w:rsidR="00936D34">
        <w:t xml:space="preserve"> cho các Khóa đào</w:t>
      </w:r>
      <w:r w:rsidR="00D64D0F">
        <w:t xml:space="preserve"> tạo. Thời gian thi cụ thể: Ca sáng từ </w:t>
      </w:r>
      <w:r w:rsidR="008E3ABE">
        <w:t>7</w:t>
      </w:r>
      <w:r w:rsidR="00D64D0F">
        <w:t>g</w:t>
      </w:r>
      <w:r w:rsidR="008E3ABE">
        <w:t>0</w:t>
      </w:r>
      <w:r w:rsidR="00D64D0F">
        <w:t>0 đến 11g30; Ca chiều từ 12h30 đến 17g30.</w:t>
      </w:r>
    </w:p>
    <w:p w:rsidR="00D64D0F" w:rsidRDefault="00D64D0F" w:rsidP="003661C8">
      <w:pPr>
        <w:spacing w:after="120"/>
        <w:ind w:firstLine="720"/>
      </w:pPr>
      <w:r>
        <w:t xml:space="preserve">Mặt khác, theo Quy định </w:t>
      </w:r>
      <w:r w:rsidR="00936D34">
        <w:t>N</w:t>
      </w:r>
      <w:bookmarkStart w:id="0" w:name="_GoBack"/>
      <w:bookmarkEnd w:id="0"/>
      <w:r w:rsidR="00936D34">
        <w:t xml:space="preserve">ội </w:t>
      </w:r>
      <w:r>
        <w:t xml:space="preserve">quy làm việc </w:t>
      </w:r>
      <w:r w:rsidR="008E3ABE">
        <w:t xml:space="preserve">của Nhà trường </w:t>
      </w:r>
      <w:r>
        <w:t>thì thời gian làm việc</w:t>
      </w:r>
      <w:r w:rsidR="008E3ABE">
        <w:t xml:space="preserve"> của CB-VC-NV là: </w:t>
      </w:r>
      <w:r w:rsidR="003661C8">
        <w:t xml:space="preserve">Sáng </w:t>
      </w:r>
      <w:r w:rsidR="008E3ABE">
        <w:t xml:space="preserve">từ </w:t>
      </w:r>
      <w:r w:rsidR="008E3ABE">
        <w:t>7</w:t>
      </w:r>
      <w:r w:rsidR="008E3ABE">
        <w:t>g</w:t>
      </w:r>
      <w:r w:rsidR="008E3ABE">
        <w:t>00</w:t>
      </w:r>
      <w:r w:rsidR="008E3ABE">
        <w:t xml:space="preserve"> đến 11g30; </w:t>
      </w:r>
      <w:r w:rsidR="003661C8">
        <w:t xml:space="preserve">Chiều </w:t>
      </w:r>
      <w:r w:rsidR="008E3ABE">
        <w:t xml:space="preserve">từ </w:t>
      </w:r>
      <w:r w:rsidR="008E3ABE">
        <w:t>13</w:t>
      </w:r>
      <w:r w:rsidR="008E3ABE">
        <w:t xml:space="preserve">h30 đến </w:t>
      </w:r>
      <w:r w:rsidR="008E3ABE">
        <w:t>16</w:t>
      </w:r>
      <w:r w:rsidR="008E3ABE">
        <w:t>g30</w:t>
      </w:r>
      <w:r w:rsidR="008E3ABE">
        <w:t>.</w:t>
      </w:r>
    </w:p>
    <w:p w:rsidR="008E3ABE" w:rsidRDefault="008E3ABE" w:rsidP="003661C8">
      <w:pPr>
        <w:spacing w:after="120"/>
        <w:ind w:firstLine="720"/>
      </w:pPr>
      <w:r>
        <w:t>Nhằm đảm bảo cho công tác tổ chức thi được đảm bảo và hoàn thành tốt, n</w:t>
      </w:r>
      <w:r w:rsidR="00793B5D">
        <w:t>ay Phòng Khảo thí và Đảm bảo chất lượng đề nghị</w:t>
      </w:r>
      <w:r>
        <w:t xml:space="preserve"> Hiệu trưởng, Trưởng phòng Tổ chức </w:t>
      </w:r>
      <w:r w:rsidR="003661C8">
        <w:t>-</w:t>
      </w:r>
      <w:r>
        <w:t xml:space="preserve"> Hành chính </w:t>
      </w:r>
      <w:r w:rsidR="003661C8">
        <w:t>-</w:t>
      </w:r>
      <w:r>
        <w:t xml:space="preserve"> Tổng hợp xem xét và duyệt cho thực hiện những nội dung sau:</w:t>
      </w:r>
    </w:p>
    <w:p w:rsidR="00793B5D" w:rsidRDefault="008E3ABE" w:rsidP="003661C8">
      <w:pPr>
        <w:spacing w:after="120"/>
        <w:ind w:firstLine="720"/>
      </w:pPr>
      <w:r>
        <w:t xml:space="preserve">1. </w:t>
      </w:r>
      <w:r w:rsidR="003661C8">
        <w:t xml:space="preserve">Về thời gian làm việc, điều động nhân viên </w:t>
      </w:r>
      <w:r>
        <w:t>làm việc vào những ngày Nhà trường tổ chức thi như sau: Sáng từ 6g30 đến 12g00, Chiều từ</w:t>
      </w:r>
      <w:r w:rsidR="003661C8">
        <w:t xml:space="preserve"> 12g00 đến 17g30.</w:t>
      </w:r>
    </w:p>
    <w:p w:rsidR="003661C8" w:rsidRDefault="003661C8" w:rsidP="003661C8">
      <w:pPr>
        <w:spacing w:after="120"/>
        <w:ind w:firstLine="720"/>
      </w:pPr>
      <w:r>
        <w:t>2. Điều động một số nhân viên giáo vụ tại các khoa chuyên môn để thực hiện công tác thu và làm phách bài thi. (sẽ có danh sách điều động cụ thể trình Hiệu trưởng duyệt).</w:t>
      </w:r>
    </w:p>
    <w:p w:rsidR="004C142A" w:rsidRDefault="004C142A" w:rsidP="004C142A">
      <w:pPr>
        <w:spacing w:after="120"/>
        <w:ind w:firstLine="720"/>
      </w:pPr>
      <w:r>
        <w:t xml:space="preserve">3. Có </w:t>
      </w:r>
      <w:r>
        <w:t>chế độ đối với những nhân viên được điều động.</w:t>
      </w:r>
    </w:p>
    <w:p w:rsidR="009D7E43" w:rsidRDefault="009D7E43" w:rsidP="003661C8">
      <w:pPr>
        <w:spacing w:after="120"/>
        <w:ind w:firstLine="720"/>
      </w:pPr>
      <w:r>
        <w:t xml:space="preserve">Kết thúc đợt thi, Phòng Khảo thí và Đảm bảo chất lượng sẽ báo cáo Nhà trường cụ thể </w:t>
      </w:r>
      <w:r w:rsidR="00661D48">
        <w:t xml:space="preserve">về </w:t>
      </w:r>
      <w:r>
        <w:t xml:space="preserve">danh sách và thời gian điều động </w:t>
      </w:r>
      <w:r w:rsidR="00661D48">
        <w:t xml:space="preserve"> nhân viên.</w:t>
      </w:r>
    </w:p>
    <w:p w:rsidR="004C142A" w:rsidRDefault="004C142A" w:rsidP="003661C8">
      <w:pPr>
        <w:spacing w:after="120"/>
        <w:ind w:firstLine="720"/>
      </w:pPr>
      <w:r>
        <w:t>Trên đây là những đề nghị của Phòng Khảo thí và Đảm bảo chất lượng về việc điều động nhân viên làm thêm giờ để phục vụ công tác thi kết thúc học phần học kỳ 1 năm học 2015-2016. Kính trình Hiệu trưởng, trưởng phòng Tổ chức – hành chính – Tổng hợp xem xét, quyết định. Trân trọng./.</w:t>
      </w:r>
    </w:p>
    <w:p w:rsidR="004C142A" w:rsidRDefault="004E309E" w:rsidP="004C142A">
      <w:pPr>
        <w:tabs>
          <w:tab w:val="center" w:pos="1985"/>
          <w:tab w:val="center" w:pos="5103"/>
          <w:tab w:val="center" w:pos="8505"/>
        </w:tabs>
      </w:pPr>
      <w:r>
        <w:tab/>
      </w:r>
      <w:r>
        <w:tab/>
      </w:r>
      <w:r>
        <w:tab/>
      </w:r>
    </w:p>
    <w:p w:rsidR="004C142A" w:rsidRDefault="004E309E" w:rsidP="004C142A">
      <w:pPr>
        <w:tabs>
          <w:tab w:val="center" w:pos="1985"/>
          <w:tab w:val="center" w:pos="5103"/>
          <w:tab w:val="center" w:pos="8505"/>
        </w:tabs>
        <w:rPr>
          <w:b/>
        </w:rPr>
      </w:pPr>
      <w:r>
        <w:tab/>
      </w:r>
      <w:r w:rsidRPr="00936D34">
        <w:rPr>
          <w:b/>
        </w:rPr>
        <w:t>HIỆU TRƯỞNG</w:t>
      </w:r>
      <w:r w:rsidRPr="00936D34">
        <w:rPr>
          <w:b/>
        </w:rPr>
        <w:tab/>
        <w:t>PHÒNG TC-HC-TH</w:t>
      </w:r>
      <w:r w:rsidRPr="00936D34">
        <w:rPr>
          <w:b/>
        </w:rPr>
        <w:tab/>
        <w:t>PHÒNG</w:t>
      </w:r>
      <w:r w:rsidR="004C142A" w:rsidRPr="00936D34">
        <w:rPr>
          <w:b/>
        </w:rPr>
        <w:t xml:space="preserve"> KT&amp;ĐBCL</w:t>
      </w:r>
    </w:p>
    <w:p w:rsidR="00936D34" w:rsidRDefault="00936D34" w:rsidP="004C142A">
      <w:pPr>
        <w:tabs>
          <w:tab w:val="center" w:pos="1985"/>
          <w:tab w:val="center" w:pos="5103"/>
          <w:tab w:val="center" w:pos="8505"/>
        </w:tabs>
        <w:rPr>
          <w:b/>
        </w:rPr>
      </w:pPr>
      <w:r>
        <w:rPr>
          <w:b/>
        </w:rPr>
        <w:tab/>
      </w:r>
      <w:r>
        <w:rPr>
          <w:b/>
        </w:rPr>
        <w:tab/>
      </w:r>
      <w:r>
        <w:rPr>
          <w:b/>
        </w:rPr>
        <w:tab/>
        <w:t>Trưởng phòng</w:t>
      </w:r>
    </w:p>
    <w:p w:rsidR="00936D34" w:rsidRDefault="00936D34" w:rsidP="004C142A">
      <w:pPr>
        <w:tabs>
          <w:tab w:val="center" w:pos="1985"/>
          <w:tab w:val="center" w:pos="5103"/>
          <w:tab w:val="center" w:pos="8505"/>
        </w:tabs>
        <w:rPr>
          <w:b/>
        </w:rPr>
      </w:pPr>
    </w:p>
    <w:p w:rsidR="00936D34" w:rsidRDefault="00936D34" w:rsidP="004C142A">
      <w:pPr>
        <w:tabs>
          <w:tab w:val="center" w:pos="1985"/>
          <w:tab w:val="center" w:pos="5103"/>
          <w:tab w:val="center" w:pos="8505"/>
        </w:tabs>
        <w:rPr>
          <w:b/>
        </w:rPr>
      </w:pPr>
    </w:p>
    <w:p w:rsidR="00936D34" w:rsidRDefault="00936D34" w:rsidP="004C142A">
      <w:pPr>
        <w:tabs>
          <w:tab w:val="center" w:pos="1985"/>
          <w:tab w:val="center" w:pos="5103"/>
          <w:tab w:val="center" w:pos="8505"/>
        </w:tabs>
        <w:rPr>
          <w:b/>
        </w:rPr>
      </w:pPr>
    </w:p>
    <w:p w:rsidR="00936D34" w:rsidRDefault="00936D34" w:rsidP="004C142A">
      <w:pPr>
        <w:tabs>
          <w:tab w:val="center" w:pos="1985"/>
          <w:tab w:val="center" w:pos="5103"/>
          <w:tab w:val="center" w:pos="8505"/>
        </w:tabs>
        <w:rPr>
          <w:b/>
        </w:rPr>
      </w:pPr>
    </w:p>
    <w:p w:rsidR="00936D34" w:rsidRDefault="00936D34" w:rsidP="004C142A">
      <w:pPr>
        <w:tabs>
          <w:tab w:val="center" w:pos="1985"/>
          <w:tab w:val="center" w:pos="5103"/>
          <w:tab w:val="center" w:pos="8505"/>
        </w:tabs>
        <w:rPr>
          <w:b/>
        </w:rPr>
      </w:pPr>
    </w:p>
    <w:p w:rsidR="00936D34" w:rsidRPr="00936D34" w:rsidRDefault="00936D34" w:rsidP="004C142A">
      <w:pPr>
        <w:tabs>
          <w:tab w:val="center" w:pos="1985"/>
          <w:tab w:val="center" w:pos="5103"/>
          <w:tab w:val="center" w:pos="8505"/>
        </w:tabs>
        <w:rPr>
          <w:b/>
        </w:rPr>
      </w:pPr>
      <w:r>
        <w:rPr>
          <w:b/>
        </w:rPr>
        <w:tab/>
      </w:r>
      <w:r>
        <w:rPr>
          <w:b/>
        </w:rPr>
        <w:tab/>
      </w:r>
      <w:r>
        <w:rPr>
          <w:b/>
        </w:rPr>
        <w:tab/>
        <w:t>Hà Phước Tuấn</w:t>
      </w:r>
    </w:p>
    <w:p w:rsidR="004C142A" w:rsidRDefault="004C142A" w:rsidP="003661C8">
      <w:pPr>
        <w:spacing w:after="120"/>
        <w:ind w:firstLine="720"/>
      </w:pPr>
    </w:p>
    <w:p w:rsidR="00661D48" w:rsidRDefault="00661D48" w:rsidP="003661C8">
      <w:pPr>
        <w:spacing w:after="120"/>
        <w:ind w:firstLine="720"/>
      </w:pPr>
    </w:p>
    <w:p w:rsidR="009D7E43" w:rsidRDefault="009D7E43" w:rsidP="003661C8">
      <w:pPr>
        <w:spacing w:after="120"/>
        <w:ind w:firstLine="720"/>
      </w:pPr>
    </w:p>
    <w:p w:rsidR="003661C8" w:rsidRDefault="003661C8" w:rsidP="003661C8">
      <w:pPr>
        <w:spacing w:after="120"/>
        <w:ind w:firstLine="720"/>
      </w:pPr>
    </w:p>
    <w:p w:rsidR="003661C8" w:rsidRDefault="003661C8" w:rsidP="008E3ABE">
      <w:pPr>
        <w:ind w:firstLine="720"/>
      </w:pPr>
    </w:p>
    <w:p w:rsidR="008C0580" w:rsidRDefault="00936D34"/>
    <w:sectPr w:rsidR="008C0580" w:rsidSect="00E77B3B">
      <w:pgSz w:w="11906" w:h="16838"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B5D"/>
    <w:rsid w:val="003661C8"/>
    <w:rsid w:val="004C142A"/>
    <w:rsid w:val="004E309E"/>
    <w:rsid w:val="005A7B48"/>
    <w:rsid w:val="00625D4D"/>
    <w:rsid w:val="00661D48"/>
    <w:rsid w:val="00793B5D"/>
    <w:rsid w:val="008E3ABE"/>
    <w:rsid w:val="00936D34"/>
    <w:rsid w:val="009D7E43"/>
    <w:rsid w:val="00D64D0F"/>
    <w:rsid w:val="00DF4839"/>
    <w:rsid w:val="00E77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3B5D"/>
    <w:pPr>
      <w:spacing w:after="0" w:line="240" w:lineRule="auto"/>
      <w:jc w:val="both"/>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3AB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3B5D"/>
    <w:pPr>
      <w:spacing w:after="0" w:line="240" w:lineRule="auto"/>
      <w:jc w:val="both"/>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3A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316</Words>
  <Characters>1807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3</cp:revision>
  <dcterms:created xsi:type="dcterms:W3CDTF">2015-12-28T14:55:00Z</dcterms:created>
  <dcterms:modified xsi:type="dcterms:W3CDTF">2015-12-28T16:03:00Z</dcterms:modified>
</cp:coreProperties>
</file>